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E85095" w:rsidTr="00E85095" w14:paraId="2C9340E6" w14:textId="77777777">
        <w:sdt>
          <w:sdtPr>
            <w:tag w:val="bmZaakNummerAdvies"/>
            <w:id w:val="1962914567"/>
            <w:lock w:val="sdtLocked"/>
            <w:placeholder>
              <w:docPart w:val="DefaultPlaceholder_-1854013440"/>
            </w:placeholder>
          </w:sdtPr>
          <w:sdtEndPr/>
          <w:sdtContent>
            <w:tc>
              <w:tcPr>
                <w:tcW w:w="4251" w:type="dxa"/>
              </w:tcPr>
              <w:p w:rsidR="00E85095" w:rsidRDefault="00E85095" w14:paraId="596D61B2" w14:textId="5A264850">
                <w:r>
                  <w:t>No. W04.24.00197/I</w:t>
                </w:r>
              </w:p>
            </w:tc>
          </w:sdtContent>
        </w:sdt>
        <w:sdt>
          <w:sdtPr>
            <w:tag w:val="bmDatumAdvies"/>
            <w:id w:val="-1985996674"/>
            <w:lock w:val="sdtLocked"/>
            <w:placeholder>
              <w:docPart w:val="DefaultPlaceholder_-1854013440"/>
            </w:placeholder>
          </w:sdtPr>
          <w:sdtEndPr/>
          <w:sdtContent>
            <w:tc>
              <w:tcPr>
                <w:tcW w:w="4252" w:type="dxa"/>
              </w:tcPr>
              <w:p w:rsidR="00E85095" w:rsidRDefault="00E85095" w14:paraId="5449C18E" w14:textId="5D3A6753">
                <w:r>
                  <w:t>'s-Gravenhage, 9 september 2024</w:t>
                </w:r>
              </w:p>
            </w:tc>
          </w:sdtContent>
        </w:sdt>
      </w:tr>
    </w:tbl>
    <w:p w:rsidR="00E85095" w:rsidRDefault="00E85095" w14:paraId="246C585D" w14:textId="77777777"/>
    <w:p w:rsidR="00E85095" w:rsidRDefault="00E85095" w14:paraId="29CD9F2C" w14:textId="77777777"/>
    <w:p w:rsidR="001978DD" w:rsidRDefault="00FA29BD" w14:paraId="3ECB839C" w14:textId="3DBA0326">
      <w:sdt>
        <w:sdtPr>
          <w:tag w:val="bmAanhef"/>
          <w:id w:val="1003011263"/>
          <w:lock w:val="sdtLocked"/>
          <w:placeholder>
            <w:docPart w:val="DefaultPlaceholder_-1854013440"/>
          </w:placeholder>
        </w:sdtPr>
        <w:sdtEndPr/>
        <w:sdtContent>
          <w:r w:rsidR="00E85095">
            <w:rPr>
              <w:color w:val="000000"/>
            </w:rPr>
            <w:t xml:space="preserve">Bij Kabinetsmissive van 2 september 2024, no.2024001742, heeft Uwe Majesteit, op voordracht van de Minister van Financiën, mede namens de Minister van Binnenlandse Zaken en Koninkrijksrelaties, bij de Afdeling advisering van de Raad van State ter overweging aanhangig gemaakt het voorstel van wet tot vaststelling van de begrotingsstaten van </w:t>
          </w:r>
          <w:proofErr w:type="spellStart"/>
          <w:r w:rsidR="00E85095">
            <w:rPr>
              <w:color w:val="000000"/>
            </w:rPr>
            <w:t>Koninkr</w:t>
          </w:r>
          <w:r w:rsidR="00E85095">
            <w:rPr>
              <w:rFonts w:ascii="Calibri" w:hAnsi="Calibri" w:cs="Calibri"/>
              <w:color w:val="000000"/>
            </w:rPr>
            <w:t>ĳ</w:t>
          </w:r>
          <w:r w:rsidR="00E85095">
            <w:rPr>
              <w:color w:val="000000"/>
            </w:rPr>
            <w:t>ksrelaties</w:t>
          </w:r>
          <w:proofErr w:type="spellEnd"/>
          <w:r w:rsidR="00E85095">
            <w:rPr>
              <w:color w:val="000000"/>
            </w:rPr>
            <w:t xml:space="preserve"> (IV) en het BES-fonds (H) voor het jaar 2025, met memorie van toelichting.</w:t>
          </w:r>
        </w:sdtContent>
      </w:sdt>
    </w:p>
    <w:p w:rsidR="001978DD" w:rsidRDefault="001978DD" w14:paraId="3ECB839F" w14:textId="77777777"/>
    <w:sdt>
      <w:sdtPr>
        <w:tag w:val="bmDictum"/>
        <w:id w:val="1338343101"/>
        <w:lock w:val="sdtLocked"/>
        <w:placeholder>
          <w:docPart w:val="DefaultPlaceholder_-1854013440"/>
        </w:placeholder>
      </w:sdtPr>
      <w:sdtEndPr/>
      <w:sdtContent>
        <w:p w:rsidRPr="003E16C7" w:rsidR="00151989" w:rsidP="003E16C7" w:rsidRDefault="00AC4C24" w14:paraId="3ECB83A6" w14:textId="13487197">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E85095">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83BE" w14:textId="77777777" w:rsidR="00A822DF" w:rsidRDefault="00A822DF">
      <w:r>
        <w:separator/>
      </w:r>
    </w:p>
  </w:endnote>
  <w:endnote w:type="continuationSeparator" w:id="0">
    <w:p w14:paraId="3ECB83C0" w14:textId="77777777" w:rsidR="00A822DF" w:rsidRDefault="00A8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83A9"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C27E1" w14:paraId="3ECB83AC" w14:textId="77777777" w:rsidTr="00D90098">
      <w:tc>
        <w:tcPr>
          <w:tcW w:w="4815" w:type="dxa"/>
        </w:tcPr>
        <w:p w14:paraId="3ECB83AA" w14:textId="77777777" w:rsidR="00D90098" w:rsidRDefault="00D90098" w:rsidP="00D90098">
          <w:pPr>
            <w:pStyle w:val="Voettekst"/>
          </w:pPr>
        </w:p>
      </w:tc>
      <w:tc>
        <w:tcPr>
          <w:tcW w:w="4247" w:type="dxa"/>
        </w:tcPr>
        <w:p w14:paraId="3ECB83AB" w14:textId="77777777" w:rsidR="00D90098" w:rsidRDefault="00D90098" w:rsidP="00D90098">
          <w:pPr>
            <w:pStyle w:val="Voettekst"/>
            <w:jc w:val="right"/>
          </w:pPr>
        </w:p>
      </w:tc>
    </w:tr>
  </w:tbl>
  <w:p w14:paraId="3ECB83AD"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B305" w14:textId="25AEA7F8" w:rsidR="00E85095" w:rsidRPr="00E85095" w:rsidRDefault="00E85095">
    <w:pPr>
      <w:pStyle w:val="Voettekst"/>
      <w:rPr>
        <w:rFonts w:ascii="Bembo" w:hAnsi="Bembo"/>
        <w:sz w:val="32"/>
      </w:rPr>
    </w:pPr>
    <w:r w:rsidRPr="00E85095">
      <w:rPr>
        <w:rFonts w:ascii="Bembo" w:hAnsi="Bembo"/>
        <w:sz w:val="32"/>
      </w:rPr>
      <w:t>AAN DE KONING</w:t>
    </w:r>
  </w:p>
  <w:p w14:paraId="3A0C06F7" w14:textId="77777777" w:rsidR="00E85095" w:rsidRDefault="00E850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83BA" w14:textId="77777777" w:rsidR="00A822DF" w:rsidRDefault="00A822DF">
      <w:r>
        <w:separator/>
      </w:r>
    </w:p>
  </w:footnote>
  <w:footnote w:type="continuationSeparator" w:id="0">
    <w:p w14:paraId="3ECB83BC" w14:textId="77777777" w:rsidR="00A822DF" w:rsidRDefault="00A82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83A7"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83A8" w14:textId="77777777" w:rsidR="00FA7BCD" w:rsidRDefault="00A822DF"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83AE" w14:textId="77777777" w:rsidR="00DA0CDA" w:rsidRDefault="00A822DF"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ECB83AF" w14:textId="77777777" w:rsidR="00993C75" w:rsidRDefault="00A822DF">
    <w:pPr>
      <w:pStyle w:val="Koptekst"/>
    </w:pPr>
    <w:r>
      <w:rPr>
        <w:noProof/>
      </w:rPr>
      <w:drawing>
        <wp:anchor distT="0" distB="0" distL="114300" distR="114300" simplePos="0" relativeHeight="251658240" behindDoc="1" locked="0" layoutInCell="1" allowOverlap="1" wp14:anchorId="3ECB83BA" wp14:editId="3ECB83B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E1"/>
    <w:rsid w:val="00017C54"/>
    <w:rsid w:val="00021A34"/>
    <w:rsid w:val="00151989"/>
    <w:rsid w:val="001978DD"/>
    <w:rsid w:val="002B4B29"/>
    <w:rsid w:val="003D6991"/>
    <w:rsid w:val="003E16C7"/>
    <w:rsid w:val="004668E4"/>
    <w:rsid w:val="005267F0"/>
    <w:rsid w:val="00631ADE"/>
    <w:rsid w:val="006819B8"/>
    <w:rsid w:val="006C5B2D"/>
    <w:rsid w:val="008D3664"/>
    <w:rsid w:val="00902D94"/>
    <w:rsid w:val="00993C75"/>
    <w:rsid w:val="00A822DF"/>
    <w:rsid w:val="00AC4C24"/>
    <w:rsid w:val="00D90098"/>
    <w:rsid w:val="00DA0CDA"/>
    <w:rsid w:val="00DD591A"/>
    <w:rsid w:val="00E85095"/>
    <w:rsid w:val="00EC27E1"/>
    <w:rsid w:val="00FA29BD"/>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B8394"/>
  <w15:docId w15:val="{4EED18E3-A1C5-4719-9CD0-B4130CC4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4668E4"/>
    <w:rPr>
      <w:color w:val="666666"/>
    </w:rPr>
  </w:style>
  <w:style w:type="paragraph" w:styleId="Revisie">
    <w:name w:val="Revision"/>
    <w:hidden/>
    <w:uiPriority w:val="99"/>
    <w:semiHidden/>
    <w:rsid w:val="00A822DF"/>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B34D373-B90B-4452-8E93-6E761B408662}"/>
      </w:docPartPr>
      <w:docPartBody>
        <w:p w:rsidR="005C1007" w:rsidRDefault="005C1007">
          <w:r w:rsidRPr="00097DC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07"/>
    <w:rsid w:val="005C10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C100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600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2024-09-05T11:28:00.0000000Z</lastPrinted>
  <dcterms:created xsi:type="dcterms:W3CDTF">2024-09-09T14:55:00.0000000Z</dcterms:created>
  <dcterms:modified xsi:type="dcterms:W3CDTF">2024-09-09T14:55:00.0000000Z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W04.24.00197/I</vt:lpwstr>
  </property>
  <property fmtid="{D5CDD505-2E9C-101B-9397-08002B2CF9AE}" pid="5" name="zaaktype">
    <vt:lpwstr>WET</vt:lpwstr>
  </property>
  <property fmtid="{D5CDD505-2E9C-101B-9397-08002B2CF9AE}" pid="6" name="ContentTypeId">
    <vt:lpwstr>0x010100FA5A77795FEADA4EA512273036134446009656A1B2DF367645BA002580DFD5D968</vt:lpwstr>
  </property>
  <property fmtid="{D5CDD505-2E9C-101B-9397-08002B2CF9AE}" pid="7" name="Bestemming">
    <vt:lpwstr>2;#Corsa|a7721b99-8166-4953-a37e-7c8574fb4b8b</vt:lpwstr>
  </property>
  <property fmtid="{D5CDD505-2E9C-101B-9397-08002B2CF9AE}" pid="8" name="_dlc_DocIdItemGuid">
    <vt:lpwstr>709a4a09-fc4e-45b9-be57-d09adae425b8</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