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36A41" w:rsidTr="00D9561B" w14:paraId="6BF894B8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3527FF" w14:paraId="0B24CF49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3527FF" w14:paraId="1E30E862" w14:textId="77777777">
            <w:r>
              <w:t>Postbus 20018</w:t>
            </w:r>
          </w:p>
          <w:p w:rsidR="008E3932" w:rsidP="00D9561B" w:rsidRDefault="003527FF" w14:paraId="554FA84E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36A41" w:rsidTr="00FF66F9" w14:paraId="2B74E560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3527FF" w14:paraId="3A6E55A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B63C7" w14:paraId="35D79B7D" w14:textId="50E51040">
            <w:pPr>
              <w:rPr>
                <w:lang w:eastAsia="en-US"/>
              </w:rPr>
            </w:pPr>
            <w:r>
              <w:rPr>
                <w:lang w:eastAsia="en-US"/>
              </w:rPr>
              <w:t>11 september 2024</w:t>
            </w:r>
          </w:p>
        </w:tc>
      </w:tr>
      <w:tr w:rsidR="00736A41" w:rsidTr="00FF66F9" w14:paraId="540063E4" w14:textId="77777777">
        <w:trPr>
          <w:trHeight w:val="368"/>
        </w:trPr>
        <w:tc>
          <w:tcPr>
            <w:tcW w:w="929" w:type="dxa"/>
          </w:tcPr>
          <w:p w:rsidR="0005404B" w:rsidP="00FF66F9" w:rsidRDefault="003527FF" w14:paraId="3E905AF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3527FF" w14:paraId="42FF377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Reactie op verslag van schriftelijk overleg over de Geannoteerde agenda voor de informele bijeenkomst voor onderwijs- en onderzoeksministers voor 16 en 17 september 2024</w:t>
            </w:r>
          </w:p>
        </w:tc>
      </w:tr>
    </w:tbl>
    <w:p w:rsidR="00736A41" w:rsidRDefault="001C2C36" w14:paraId="2E05057C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933215" w:rsidR="00736A41" w:rsidTr="00A421A1" w14:paraId="21D3D389" w14:textId="77777777">
        <w:tc>
          <w:tcPr>
            <w:tcW w:w="2160" w:type="dxa"/>
          </w:tcPr>
          <w:p w:rsidRPr="00F53C9D" w:rsidR="006205C0" w:rsidP="00686AED" w:rsidRDefault="003527FF" w14:paraId="11B02FDB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3527FF" w14:paraId="2F2894D0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3527FF" w14:paraId="42E1C881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3527FF" w14:paraId="6AD5C7A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3527FF" w14:paraId="2658C30F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3527FF" w14:paraId="363FE041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3527FF" w14:paraId="4B8AF43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933215" w:rsidR="006205C0" w:rsidP="00A421A1" w:rsidRDefault="006205C0" w14:paraId="38013826" w14:textId="6B5F770E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933215" w:rsidR="00736A41" w:rsidTr="00A421A1" w14:paraId="483B2BEF" w14:textId="77777777">
        <w:trPr>
          <w:trHeight w:val="200" w:hRule="exact"/>
        </w:trPr>
        <w:tc>
          <w:tcPr>
            <w:tcW w:w="2160" w:type="dxa"/>
          </w:tcPr>
          <w:p w:rsidRPr="00933215" w:rsidR="006205C0" w:rsidP="00A421A1" w:rsidRDefault="006205C0" w14:paraId="5666FE6B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736A41" w:rsidTr="00A421A1" w14:paraId="1AF6AFE0" w14:textId="77777777">
        <w:trPr>
          <w:trHeight w:val="450"/>
        </w:trPr>
        <w:tc>
          <w:tcPr>
            <w:tcW w:w="2160" w:type="dxa"/>
          </w:tcPr>
          <w:p w:rsidR="00F51A76" w:rsidP="00A421A1" w:rsidRDefault="003527FF" w14:paraId="21113A3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3527FF" w14:paraId="2CF3AB13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47917929</w:t>
            </w:r>
          </w:p>
        </w:tc>
      </w:tr>
      <w:tr w:rsidR="00736A41" w:rsidTr="00A421A1" w14:paraId="25B828AA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3527FF" w14:paraId="04C5F228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3527FF" w14:paraId="38E78A79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05 september 2024</w:t>
            </w:r>
          </w:p>
        </w:tc>
      </w:tr>
      <w:tr w:rsidR="00736A41" w:rsidTr="00A421A1" w14:paraId="676A9DFC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3527FF" w14:paraId="24FCBA0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3527FF" w14:paraId="0E798832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21501-30 Raad voor Concurrentievermogen</w:t>
            </w:r>
          </w:p>
        </w:tc>
      </w:tr>
      <w:tr w:rsidR="00736A41" w:rsidTr="00A421A1" w14:paraId="34C08791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3527FF" w14:paraId="003BB2C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3527FF" w14:paraId="0D45404D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591D935E" w14:textId="77777777"/>
    <w:p w:rsidR="006205C0" w:rsidP="00A421A1" w:rsidRDefault="006205C0" w14:paraId="5EAB559A" w14:textId="77777777"/>
    <w:p w:rsidR="00910A65" w:rsidP="00CA35E4" w:rsidRDefault="00405133" w14:paraId="6DFFCC02" w14:textId="77777777">
      <w:r>
        <w:t xml:space="preserve">Hierbij stuur </w:t>
      </w:r>
      <w:r w:rsidR="00D45993">
        <w:t>ik u</w:t>
      </w:r>
      <w:r w:rsidR="00C82662">
        <w:t xml:space="preserve"> </w:t>
      </w:r>
      <w:r w:rsidRPr="003527FF" w:rsidR="003527FF">
        <w:t>d</w:t>
      </w:r>
      <w:r w:rsidRPr="003527FF" w:rsidR="00935893">
        <w:t>e</w:t>
      </w:r>
      <w:r w:rsidRPr="003527FF" w:rsidR="003527FF">
        <w:t xml:space="preserve"> antwoorden op de</w:t>
      </w:r>
      <w:r w:rsidRPr="003527FF" w:rsidR="00935893">
        <w:t xml:space="preserve"> vragen</w:t>
      </w:r>
      <w:r w:rsidR="003527FF">
        <w:t xml:space="preserve"> van de commissie</w:t>
      </w:r>
      <w:r w:rsidR="00B36EBB">
        <w:t xml:space="preserve"> </w:t>
      </w:r>
      <w:r w:rsidR="003527FF">
        <w:t>over mijn brief van 29 augustus 2024</w:t>
      </w:r>
      <w:r w:rsidR="001F3F74">
        <w:t xml:space="preserve"> inzake</w:t>
      </w:r>
      <w:r w:rsidR="005768E4">
        <w:t xml:space="preserve"> </w:t>
      </w:r>
      <w:r w:rsidR="003527FF">
        <w:t>Geannoteerde agenda voor de informele bijeenkomst voor onderwijs- en onderzoeksministers voor 16 en 17 september 2024</w:t>
      </w:r>
      <w:r w:rsidR="004A1BB7">
        <w:t>.</w:t>
      </w:r>
    </w:p>
    <w:p w:rsidR="003527FF" w:rsidP="00CA35E4" w:rsidRDefault="003527FF" w14:paraId="66869A14" w14:textId="75D830E7">
      <w:r>
        <w:t>Met uitzondering van de vragen betreffende de Europese graad, stuur ik deze antwoorden mede namens de minister van Economische Zaken.</w:t>
      </w:r>
    </w:p>
    <w:p w:rsidR="00930C09" w:rsidP="00CA35E4" w:rsidRDefault="00930C09" w14:paraId="09426B7B" w14:textId="77777777"/>
    <w:p w:rsidR="005768E4" w:rsidP="00CA35E4" w:rsidRDefault="003527FF" w14:paraId="5421FFCF" w14:textId="77777777">
      <w:r>
        <w:t>De minister van Onderwijs, Cultuur en Wetenschap,</w:t>
      </w:r>
    </w:p>
    <w:p w:rsidR="000F521E" w:rsidP="003A7160" w:rsidRDefault="000F521E" w14:paraId="375F95E5" w14:textId="77777777"/>
    <w:p w:rsidR="000F521E" w:rsidP="003A7160" w:rsidRDefault="000F521E" w14:paraId="69064908" w14:textId="77777777"/>
    <w:p w:rsidR="000F521E" w:rsidP="003A7160" w:rsidRDefault="000F521E" w14:paraId="312CA5C1" w14:textId="77777777"/>
    <w:p w:rsidR="000F521E" w:rsidP="003A7160" w:rsidRDefault="000F521E" w14:paraId="18DF9B88" w14:textId="77777777"/>
    <w:p w:rsidR="000F521E" w:rsidP="003A7160" w:rsidRDefault="003527FF" w14:paraId="555E6FA5" w14:textId="77777777">
      <w:pPr>
        <w:pStyle w:val="standaard-tekst"/>
      </w:pPr>
      <w:r>
        <w:t>Eppo Bruins</w:t>
      </w:r>
    </w:p>
    <w:p w:rsidR="00F01557" w:rsidP="003A7160" w:rsidRDefault="00F01557" w14:paraId="22EDF279" w14:textId="77777777"/>
    <w:p w:rsidR="00F01557" w:rsidP="003A7160" w:rsidRDefault="00F01557" w14:paraId="1D7BC428" w14:textId="77777777"/>
    <w:p w:rsidR="00184B30" w:rsidP="00A60B58" w:rsidRDefault="00184B30" w14:paraId="3020EEDA" w14:textId="77777777"/>
    <w:p w:rsidR="00184B30" w:rsidP="00A60B58" w:rsidRDefault="00184B30" w14:paraId="7A77DD22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4ACF" w14:textId="77777777" w:rsidR="00DC691C" w:rsidRDefault="003527FF">
      <w:r>
        <w:separator/>
      </w:r>
    </w:p>
    <w:p w14:paraId="0EBDB3C7" w14:textId="77777777" w:rsidR="00DC691C" w:rsidRDefault="00DC691C"/>
  </w:endnote>
  <w:endnote w:type="continuationSeparator" w:id="0">
    <w:p w14:paraId="7A1C4913" w14:textId="77777777" w:rsidR="00DC691C" w:rsidRDefault="003527FF">
      <w:r>
        <w:continuationSeparator/>
      </w:r>
    </w:p>
    <w:p w14:paraId="2A2C5CE8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1B2F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B3C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36A41" w14:paraId="0436B7F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E954E22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0E31F5A" w14:textId="77777777" w:rsidR="002F71BB" w:rsidRPr="004C7E1D" w:rsidRDefault="003527F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23BF9E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36A41" w14:paraId="2BEA440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27BFDFB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9CB6B90" w14:textId="347027A7" w:rsidR="00D17084" w:rsidRPr="004C7E1D" w:rsidRDefault="003527F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B63C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53FF29E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6D8A" w14:textId="77777777" w:rsidR="00DC691C" w:rsidRDefault="003527FF">
      <w:r>
        <w:separator/>
      </w:r>
    </w:p>
    <w:p w14:paraId="2B5641A4" w14:textId="77777777" w:rsidR="00DC691C" w:rsidRDefault="00DC691C"/>
  </w:footnote>
  <w:footnote w:type="continuationSeparator" w:id="0">
    <w:p w14:paraId="397F9DB5" w14:textId="77777777" w:rsidR="00DC691C" w:rsidRDefault="003527FF">
      <w:r>
        <w:continuationSeparator/>
      </w:r>
    </w:p>
    <w:p w14:paraId="6FD200DE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A0B2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36A41" w14:paraId="5293AD27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A88F108" w14:textId="77777777" w:rsidR="00527BD4" w:rsidRPr="00275984" w:rsidRDefault="00527BD4" w:rsidP="00BF4427">
          <w:pPr>
            <w:pStyle w:val="Huisstijl-Rubricering"/>
          </w:pPr>
        </w:p>
      </w:tc>
    </w:tr>
  </w:tbl>
  <w:p w14:paraId="0666849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36A41" w14:paraId="45CE98D9" w14:textId="77777777" w:rsidTr="003B528D">
      <w:tc>
        <w:tcPr>
          <w:tcW w:w="2160" w:type="dxa"/>
          <w:shd w:val="clear" w:color="auto" w:fill="auto"/>
        </w:tcPr>
        <w:p w14:paraId="25F86886" w14:textId="77777777" w:rsidR="002F71BB" w:rsidRPr="000407BB" w:rsidRDefault="003527FF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36A41" w14:paraId="73313F9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1CA9134" w14:textId="77777777" w:rsidR="00E35CF4" w:rsidRPr="005D283A" w:rsidRDefault="003527FF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47917929</w:t>
          </w:r>
        </w:p>
      </w:tc>
    </w:tr>
  </w:tbl>
  <w:p w14:paraId="4361A3E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36A41" w14:paraId="14FD155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6237599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963565B" w14:textId="77777777" w:rsidR="00704845" w:rsidRDefault="003527FF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7615984" wp14:editId="6CB42386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2F4D0DA" w14:textId="77777777" w:rsidR="00483ECA" w:rsidRDefault="00483ECA" w:rsidP="00D037A9"/>
      </w:tc>
    </w:tr>
  </w:tbl>
  <w:p w14:paraId="4C284B6C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36A41" w14:paraId="4729ED96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0E25D81" w14:textId="77777777" w:rsidR="00527BD4" w:rsidRPr="00963440" w:rsidRDefault="003527FF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36A41" w14:paraId="5DD215F6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E8C7786" w14:textId="77777777" w:rsidR="00093ABC" w:rsidRPr="00963440" w:rsidRDefault="00093ABC" w:rsidP="00963440"/>
      </w:tc>
    </w:tr>
    <w:tr w:rsidR="00736A41" w14:paraId="4DEF61D6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FA166BE" w14:textId="77777777" w:rsidR="00A604D3" w:rsidRPr="00963440" w:rsidRDefault="00A604D3" w:rsidP="00963440"/>
      </w:tc>
    </w:tr>
    <w:tr w:rsidR="00736A41" w14:paraId="70C123F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3892E46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3C8DDAB4" w14:textId="77777777" w:rsidR="006F273B" w:rsidRDefault="006F273B" w:rsidP="00BC4AE3">
    <w:pPr>
      <w:pStyle w:val="Koptekst"/>
    </w:pPr>
  </w:p>
  <w:p w14:paraId="290BFDBD" w14:textId="77777777" w:rsidR="00153BD0" w:rsidRDefault="00153BD0" w:rsidP="00BC4AE3">
    <w:pPr>
      <w:pStyle w:val="Koptekst"/>
    </w:pPr>
  </w:p>
  <w:p w14:paraId="4C12070A" w14:textId="77777777" w:rsidR="0044605E" w:rsidRDefault="0044605E" w:rsidP="00BC4AE3">
    <w:pPr>
      <w:pStyle w:val="Koptekst"/>
    </w:pPr>
  </w:p>
  <w:p w14:paraId="6AA4DA21" w14:textId="77777777" w:rsidR="0044605E" w:rsidRDefault="0044605E" w:rsidP="00BC4AE3">
    <w:pPr>
      <w:pStyle w:val="Koptekst"/>
    </w:pPr>
  </w:p>
  <w:p w14:paraId="5151197A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444877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6BE8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564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E27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969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BAD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62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CE2C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5A0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1E24C8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F60D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589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05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054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602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47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8C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40B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5523290">
    <w:abstractNumId w:val="10"/>
  </w:num>
  <w:num w:numId="2" w16cid:durableId="1609655591">
    <w:abstractNumId w:val="7"/>
  </w:num>
  <w:num w:numId="3" w16cid:durableId="1646474352">
    <w:abstractNumId w:val="6"/>
  </w:num>
  <w:num w:numId="4" w16cid:durableId="854685347">
    <w:abstractNumId w:val="5"/>
  </w:num>
  <w:num w:numId="5" w16cid:durableId="822622153">
    <w:abstractNumId w:val="4"/>
  </w:num>
  <w:num w:numId="6" w16cid:durableId="1845238912">
    <w:abstractNumId w:val="8"/>
  </w:num>
  <w:num w:numId="7" w16cid:durableId="1911116287">
    <w:abstractNumId w:val="3"/>
  </w:num>
  <w:num w:numId="8" w16cid:durableId="795638043">
    <w:abstractNumId w:val="2"/>
  </w:num>
  <w:num w:numId="9" w16cid:durableId="1840609106">
    <w:abstractNumId w:val="1"/>
  </w:num>
  <w:num w:numId="10" w16cid:durableId="1116564187">
    <w:abstractNumId w:val="0"/>
  </w:num>
  <w:num w:numId="11" w16cid:durableId="1048607131">
    <w:abstractNumId w:val="9"/>
  </w:num>
  <w:num w:numId="12" w16cid:durableId="253826405">
    <w:abstractNumId w:val="11"/>
  </w:num>
  <w:num w:numId="13" w16cid:durableId="1938321549">
    <w:abstractNumId w:val="13"/>
  </w:num>
  <w:num w:numId="14" w16cid:durableId="159890251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7FF"/>
    <w:rsid w:val="00352BCF"/>
    <w:rsid w:val="00353932"/>
    <w:rsid w:val="0035464B"/>
    <w:rsid w:val="00356D2B"/>
    <w:rsid w:val="003577CC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3C7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6A41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215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5D9A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F2210"/>
  <w15:docId w15:val="{B78E95C2-06C6-44E0-A073-3025C3C2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834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2024-09-11T10:46:00.0000000Z</dcterms:created>
  <dcterms:modified xsi:type="dcterms:W3CDTF">2024-09-11T10:46:00.0000000Z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O217MEE</vt:lpwstr>
  </property>
  <property fmtid="{D5CDD505-2E9C-101B-9397-08002B2CF9AE}" pid="3" name="Author">
    <vt:lpwstr>O217MEE</vt:lpwstr>
  </property>
  <property fmtid="{D5CDD505-2E9C-101B-9397-08002B2CF9AE}" pid="4" name="cs_objectid">
    <vt:lpwstr>47919517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verslag van schriftelijk overleg over de Geannoteerde agenda voor de informele bijeenkomst voor onderwijs- en onderzoeksministers voor 16 en 17 september 2024</vt:lpwstr>
  </property>
  <property fmtid="{D5CDD505-2E9C-101B-9397-08002B2CF9AE}" pid="9" name="ocw_directie">
    <vt:lpwstr>OWB/D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O217MEE</vt:lpwstr>
  </property>
</Properties>
</file>