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251A7" w:rsidR="00F251A7" w:rsidP="00F251A7" w:rsidRDefault="00F251A7">
      <w:pPr>
        <w:spacing w:before="100" w:beforeAutospacing="1" w:after="100" w:afterAutospacing="1"/>
        <w:outlineLvl w:val="0"/>
        <w:rPr>
          <w:rFonts w:ascii="Arial" w:hAnsi="Arial" w:cs="Arial"/>
          <w:b/>
          <w:bCs/>
          <w:kern w:val="36"/>
          <w:sz w:val="22"/>
          <w:szCs w:val="22"/>
        </w:rPr>
      </w:pPr>
      <w:r w:rsidRPr="00F251A7">
        <w:rPr>
          <w:rFonts w:ascii="Arial" w:hAnsi="Arial" w:cs="Arial"/>
          <w:b/>
          <w:bCs/>
          <w:kern w:val="36"/>
          <w:sz w:val="22"/>
          <w:szCs w:val="22"/>
        </w:rPr>
        <w:t>Hamerstuk</w:t>
      </w:r>
    </w:p>
    <w:p w:rsidRPr="00F251A7" w:rsidR="00F251A7" w:rsidP="00F251A7" w:rsidRDefault="00F251A7">
      <w:pPr>
        <w:rPr>
          <w:rFonts w:ascii="Arial" w:hAnsi="Arial" w:cs="Arial"/>
          <w:sz w:val="22"/>
          <w:szCs w:val="22"/>
        </w:rPr>
      </w:pPr>
      <w:r w:rsidRPr="00F251A7">
        <w:rPr>
          <w:rFonts w:ascii="Arial" w:hAnsi="Arial" w:cs="Arial"/>
          <w:sz w:val="22"/>
          <w:szCs w:val="22"/>
        </w:rPr>
        <w:t>Aan de orde is de behandeling van:</w:t>
      </w:r>
    </w:p>
    <w:p w:rsidRPr="00F251A7" w:rsidR="00F251A7" w:rsidP="00F251A7" w:rsidRDefault="00F251A7">
      <w:pPr>
        <w:numPr>
          <w:ilvl w:val="0"/>
          <w:numId w:val="1"/>
        </w:numPr>
        <w:spacing w:before="100" w:beforeAutospacing="1" w:after="100" w:afterAutospacing="1"/>
        <w:rPr>
          <w:rFonts w:ascii="Arial" w:hAnsi="Arial" w:cs="Arial"/>
          <w:sz w:val="22"/>
          <w:szCs w:val="22"/>
        </w:rPr>
      </w:pPr>
      <w:r w:rsidRPr="00F251A7">
        <w:rPr>
          <w:rFonts w:ascii="Arial" w:hAnsi="Arial" w:cs="Arial"/>
          <w:b/>
          <w:bCs/>
          <w:sz w:val="22"/>
          <w:szCs w:val="22"/>
        </w:rPr>
        <w:t xml:space="preserve">het wetsvoorstel Wijziging van de Zorgverzekeringswet, de Wet langdurige zorg en enige andere wetten in verband met het controleren van de verzekeringsplicht voor de zorgverzekering en het regelen van de verwerking van </w:t>
      </w:r>
      <w:proofErr w:type="spellStart"/>
      <w:r w:rsidRPr="00F251A7">
        <w:rPr>
          <w:rFonts w:ascii="Arial" w:hAnsi="Arial" w:cs="Arial"/>
          <w:b/>
          <w:bCs/>
          <w:sz w:val="22"/>
          <w:szCs w:val="22"/>
        </w:rPr>
        <w:t>gepseudonimiseerde</w:t>
      </w:r>
      <w:proofErr w:type="spellEnd"/>
      <w:r w:rsidRPr="00F251A7">
        <w:rPr>
          <w:rFonts w:ascii="Arial" w:hAnsi="Arial" w:cs="Arial"/>
          <w:b/>
          <w:bCs/>
          <w:sz w:val="22"/>
          <w:szCs w:val="22"/>
        </w:rPr>
        <w:t xml:space="preserve"> persoonsgegevens door Onze Minister voor Medische Zorg, het Zorginstituut Nederland en het RIVM (35044);</w:t>
      </w:r>
    </w:p>
    <w:p w:rsidRPr="00F251A7" w:rsidR="00F251A7" w:rsidP="00F251A7" w:rsidRDefault="00F251A7">
      <w:pPr>
        <w:spacing w:after="240"/>
        <w:rPr>
          <w:rFonts w:ascii="Arial" w:hAnsi="Arial" w:cs="Arial"/>
          <w:sz w:val="22"/>
          <w:szCs w:val="22"/>
        </w:rPr>
      </w:pPr>
      <w:bookmarkStart w:name="_GoBack" w:id="0"/>
      <w:bookmarkEnd w:id="0"/>
      <w:r w:rsidRPr="00F251A7">
        <w:rPr>
          <w:rFonts w:ascii="Arial" w:hAnsi="Arial" w:cs="Arial"/>
          <w:sz w:val="22"/>
          <w:szCs w:val="22"/>
        </w:rPr>
        <w:t>Dit wetsvoorstel wordt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52897"/>
    <w:multiLevelType w:val="multilevel"/>
    <w:tmpl w:val="C34A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A7"/>
    <w:rsid w:val="0043607C"/>
    <w:rsid w:val="009450A4"/>
    <w:rsid w:val="009E60E5"/>
    <w:rsid w:val="00E82953"/>
    <w:rsid w:val="00F25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69</ap:Words>
  <ap:Characters>430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2019-03-11T09:20:00.0000000Z</dcterms:created>
  <dcterms:modified xsi:type="dcterms:W3CDTF">2019-03-11T09:20:00.0000000Z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0x0101002574680DE6675E49BA98601A547AB13E</vt:lpwstr>
  </property>
</Properties>
</file>