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E1C6A" w:rsidR="002E1C6A" w:rsidP="002E1C6A" w:rsidRDefault="002E1C6A">
      <w:pPr>
        <w:rPr>
          <w:b/>
        </w:rPr>
      </w:pPr>
      <w:r w:rsidRPr="002E1C6A">
        <w:rPr>
          <w:b/>
        </w:rPr>
        <w:t>OPZET RONDETAFELGESPREK EVALUATIE VETERANENBELEID</w:t>
      </w:r>
    </w:p>
    <w:p w:rsidR="002E1C6A" w:rsidP="002E1C6A" w:rsidRDefault="002E1C6A">
      <w:pPr>
        <w:pStyle w:val="Geenafstand"/>
      </w:pPr>
      <w:r>
        <w:t xml:space="preserve">T.b.v. procedurevergadering </w:t>
      </w:r>
      <w:proofErr w:type="spellStart"/>
      <w:r>
        <w:t>vc</w:t>
      </w:r>
      <w:proofErr w:type="spellEnd"/>
      <w:r>
        <w:t xml:space="preserve"> defensie op 19 januari 2017</w:t>
      </w:r>
    </w:p>
    <w:p w:rsidR="002E1C6A" w:rsidP="002E1C6A" w:rsidRDefault="002E1C6A">
      <w:pPr>
        <w:pStyle w:val="Geenafstand"/>
      </w:pPr>
      <w:r>
        <w:t>Initiatiefnem</w:t>
      </w:r>
      <w:r>
        <w:t xml:space="preserve">ers: </w:t>
      </w:r>
      <w:r>
        <w:t>Leden Eijsink, Bruins Slot, Vuijk, Gunal-Gezer</w:t>
      </w:r>
    </w:p>
    <w:p w:rsidR="002E1C6A" w:rsidP="002E1C6A" w:rsidRDefault="002E1C6A">
      <w:pPr>
        <w:pStyle w:val="Geenafstand"/>
      </w:pPr>
      <w:r>
        <w:t>T</w:t>
      </w:r>
      <w:r>
        <w:t xml:space="preserve">ermijn voor plaatsvinden: </w:t>
      </w:r>
      <w:r>
        <w:t>woensdag 8 februari 2017 vanaf 13:00 – 17.30</w:t>
      </w:r>
    </w:p>
    <w:p w:rsidR="002E1C6A" w:rsidP="002E1C6A" w:rsidRDefault="002E1C6A">
      <w:pPr>
        <w:pStyle w:val="Geenafstand"/>
      </w:pPr>
    </w:p>
    <w:p w:rsidRPr="002E1C6A" w:rsidR="002E1C6A" w:rsidP="002E1C6A" w:rsidRDefault="002E1C6A">
      <w:pPr>
        <w:pStyle w:val="Geenafstand"/>
        <w:rPr>
          <w:b/>
        </w:rPr>
      </w:pPr>
      <w:r w:rsidRPr="002E1C6A">
        <w:rPr>
          <w:b/>
        </w:rPr>
        <w:t xml:space="preserve">Blok 1: 13.00 – </w:t>
      </w:r>
      <w:proofErr w:type="gramStart"/>
      <w:r w:rsidRPr="002E1C6A">
        <w:rPr>
          <w:b/>
        </w:rPr>
        <w:t xml:space="preserve">14.00  </w:t>
      </w:r>
      <w:proofErr w:type="gramEnd"/>
      <w:r w:rsidRPr="002E1C6A">
        <w:rPr>
          <w:b/>
        </w:rPr>
        <w:t xml:space="preserve">uur </w:t>
      </w:r>
    </w:p>
    <w:p w:rsidRPr="002E1C6A" w:rsidR="002E1C6A" w:rsidP="002E1C6A" w:rsidRDefault="002E1C6A">
      <w:pPr>
        <w:pStyle w:val="Geenafstand"/>
        <w:rPr>
          <w:b/>
        </w:rPr>
      </w:pPr>
      <w:r w:rsidRPr="002E1C6A">
        <w:rPr>
          <w:b/>
        </w:rPr>
        <w:t xml:space="preserve">Toelichting en verdere verdieping van het Actieplan ( te ontvangen 6 februari ) n.a.v. het  “Rapport Evaluatie Veteranen beleid 2011-2016 </w:t>
      </w:r>
      <w:proofErr w:type="gramStart"/>
      <w:r w:rsidRPr="002E1C6A">
        <w:rPr>
          <w:b/>
        </w:rPr>
        <w:t xml:space="preserve">“  </w:t>
      </w:r>
      <w:proofErr w:type="gramEnd"/>
      <w:r w:rsidRPr="002E1C6A">
        <w:rPr>
          <w:b/>
        </w:rPr>
        <w:t>Kamerbrief dd. 21 december 2016 - door het Ministerie van Defensie</w:t>
      </w:r>
    </w:p>
    <w:p w:rsidR="002E1C6A" w:rsidP="002E1C6A" w:rsidRDefault="002E1C6A">
      <w:pPr>
        <w:pStyle w:val="Lijstalinea"/>
        <w:numPr>
          <w:ilvl w:val="0"/>
          <w:numId w:val="1"/>
        </w:numPr>
      </w:pPr>
      <w:r>
        <w:t>Directeur I</w:t>
      </w:r>
      <w:r>
        <w:t xml:space="preserve">ntegraal </w:t>
      </w:r>
      <w:proofErr w:type="gramStart"/>
      <w:r>
        <w:t>beleid :</w:t>
      </w:r>
      <w:proofErr w:type="gramEnd"/>
      <w:r>
        <w:t xml:space="preserve"> dhr. </w:t>
      </w:r>
      <w:proofErr w:type="spellStart"/>
      <w:r>
        <w:t>Rene</w:t>
      </w:r>
      <w:proofErr w:type="spellEnd"/>
      <w:r>
        <w:t xml:space="preserve"> Tas</w:t>
      </w:r>
    </w:p>
    <w:p w:rsidR="002E1C6A" w:rsidP="002E1C6A" w:rsidRDefault="002E1C6A">
      <w:pPr>
        <w:pStyle w:val="Lijstalinea"/>
        <w:numPr>
          <w:ilvl w:val="0"/>
          <w:numId w:val="1"/>
        </w:numPr>
      </w:pPr>
      <w:r>
        <w:t xml:space="preserve">Directeur </w:t>
      </w:r>
      <w:proofErr w:type="gramStart"/>
      <w:r>
        <w:t>Personeel :</w:t>
      </w:r>
      <w:proofErr w:type="gramEnd"/>
      <w:r>
        <w:t xml:space="preserve"> dhr. Henk </w:t>
      </w:r>
      <w:proofErr w:type="spellStart"/>
      <w:r>
        <w:t>Itzig</w:t>
      </w:r>
      <w:proofErr w:type="spellEnd"/>
      <w:r>
        <w:t xml:space="preserve"> Heine</w:t>
      </w:r>
    </w:p>
    <w:p w:rsidRPr="002E1C6A" w:rsidR="002E1C6A" w:rsidP="002E1C6A" w:rsidRDefault="002E1C6A">
      <w:pPr>
        <w:pStyle w:val="Geenafstand"/>
        <w:rPr>
          <w:b/>
        </w:rPr>
      </w:pPr>
      <w:r w:rsidRPr="002E1C6A">
        <w:rPr>
          <w:b/>
        </w:rPr>
        <w:t xml:space="preserve">Blok 2: </w:t>
      </w:r>
      <w:r w:rsidRPr="002E1C6A">
        <w:rPr>
          <w:b/>
        </w:rPr>
        <w:t xml:space="preserve">14.00 </w:t>
      </w:r>
      <w:proofErr w:type="gramStart"/>
      <w:r w:rsidRPr="002E1C6A">
        <w:rPr>
          <w:b/>
        </w:rPr>
        <w:t xml:space="preserve">-15.00  </w:t>
      </w:r>
      <w:proofErr w:type="gramEnd"/>
      <w:r w:rsidRPr="002E1C6A">
        <w:rPr>
          <w:b/>
        </w:rPr>
        <w:t>uur</w:t>
      </w:r>
    </w:p>
    <w:p w:rsidR="002E1C6A" w:rsidP="002E1C6A" w:rsidRDefault="002E1C6A">
      <w:pPr>
        <w:pStyle w:val="Geenafstand"/>
        <w:rPr>
          <w:b/>
        </w:rPr>
      </w:pPr>
      <w:r w:rsidRPr="002E1C6A">
        <w:rPr>
          <w:b/>
        </w:rPr>
        <w:t>Aanbieding PTSS – protocol – Kamerbrief dd. 22 december 2016 -&gt; toelichting op het rapport</w:t>
      </w:r>
    </w:p>
    <w:p w:rsidRPr="002E1C6A" w:rsidR="002E1C6A" w:rsidP="002E1C6A" w:rsidRDefault="002E1C6A">
      <w:pPr>
        <w:pStyle w:val="Geenafstand"/>
        <w:rPr>
          <w:b/>
        </w:rPr>
      </w:pPr>
      <w:bookmarkStart w:name="_GoBack" w:id="0"/>
      <w:bookmarkEnd w:id="0"/>
      <w:r w:rsidRPr="002E1C6A">
        <w:rPr>
          <w:b/>
        </w:rPr>
        <w:t>( vervolgstappen liggen bij de Vakbonden en het ministerie ).</w:t>
      </w:r>
    </w:p>
    <w:p w:rsidR="002E1C6A" w:rsidP="002E1C6A" w:rsidRDefault="002E1C6A">
      <w:pPr>
        <w:pStyle w:val="Lijstalinea"/>
        <w:numPr>
          <w:ilvl w:val="0"/>
          <w:numId w:val="2"/>
        </w:numPr>
      </w:pPr>
      <w:proofErr w:type="spellStart"/>
      <w:r>
        <w:t>Ltg</w:t>
      </w:r>
      <w:proofErr w:type="spellEnd"/>
      <w:r>
        <w:t xml:space="preserve"> b.d. dhr. Hans Leij – voorzitter van de Begeleidingscommissie</w:t>
      </w:r>
    </w:p>
    <w:p w:rsidR="002E1C6A" w:rsidP="002E1C6A" w:rsidRDefault="002E1C6A">
      <w:pPr>
        <w:pStyle w:val="Lijstalinea"/>
        <w:numPr>
          <w:ilvl w:val="0"/>
          <w:numId w:val="2"/>
        </w:numPr>
      </w:pPr>
      <w:r>
        <w:t xml:space="preserve">Dhr. Jan </w:t>
      </w:r>
      <w:proofErr w:type="spellStart"/>
      <w:r>
        <w:t>Kleian</w:t>
      </w:r>
      <w:proofErr w:type="spellEnd"/>
      <w:r>
        <w:t xml:space="preserve"> – lid begeleidingscommissie, tevens namens vakbonden</w:t>
      </w:r>
    </w:p>
    <w:p w:rsidR="002E1C6A" w:rsidP="002E1C6A" w:rsidRDefault="002E1C6A">
      <w:pPr>
        <w:pStyle w:val="Lijstalinea"/>
        <w:numPr>
          <w:ilvl w:val="0"/>
          <w:numId w:val="2"/>
        </w:numPr>
      </w:pPr>
      <w:r>
        <w:t>Commandeur –arts b.d. Hopperus Buma – lid van de begeleidingscommissie</w:t>
      </w:r>
    </w:p>
    <w:p w:rsidRPr="002E1C6A" w:rsidR="002E1C6A" w:rsidP="002E1C6A" w:rsidRDefault="002E1C6A">
      <w:pPr>
        <w:rPr>
          <w:b/>
        </w:rPr>
      </w:pPr>
      <w:r w:rsidRPr="002E1C6A">
        <w:rPr>
          <w:b/>
        </w:rPr>
        <w:t>Pauze – 15.00 uur – 15.15 uur</w:t>
      </w:r>
    </w:p>
    <w:p w:rsidRPr="002E1C6A" w:rsidR="002E1C6A" w:rsidP="002E1C6A" w:rsidRDefault="002E1C6A">
      <w:pPr>
        <w:rPr>
          <w:b/>
        </w:rPr>
      </w:pPr>
      <w:r w:rsidRPr="002E1C6A">
        <w:rPr>
          <w:b/>
        </w:rPr>
        <w:t xml:space="preserve">Blok 3: </w:t>
      </w:r>
      <w:r w:rsidRPr="002E1C6A">
        <w:rPr>
          <w:b/>
        </w:rPr>
        <w:t xml:space="preserve">15.15 – 17.30 uur -&gt; Verdere verdieping van het Actieplan n.a.v. het  “Rapport Evaluatie Veteranen beleid 2011-2016 </w:t>
      </w:r>
      <w:proofErr w:type="gramStart"/>
      <w:r w:rsidRPr="002E1C6A">
        <w:rPr>
          <w:b/>
        </w:rPr>
        <w:t xml:space="preserve">“  </w:t>
      </w:r>
      <w:proofErr w:type="gramEnd"/>
      <w:r w:rsidRPr="002E1C6A">
        <w:rPr>
          <w:b/>
        </w:rPr>
        <w:t>Kamerbrief dd. 21 december 2016</w:t>
      </w:r>
    </w:p>
    <w:p w:rsidR="002E1C6A" w:rsidP="002E1C6A" w:rsidRDefault="002E1C6A">
      <w:pPr>
        <w:pStyle w:val="Lijstalinea"/>
        <w:numPr>
          <w:ilvl w:val="0"/>
          <w:numId w:val="3"/>
        </w:numPr>
      </w:pPr>
      <w:r>
        <w:t>het zorgdomein (LZV) of het toezichtdomein (RZO) - Bernard Berendsen</w:t>
      </w:r>
    </w:p>
    <w:p w:rsidR="002E1C6A" w:rsidP="002E1C6A" w:rsidRDefault="002E1C6A">
      <w:pPr>
        <w:pStyle w:val="Lijstalinea"/>
        <w:numPr>
          <w:ilvl w:val="0"/>
          <w:numId w:val="3"/>
        </w:numPr>
      </w:pPr>
      <w:r>
        <w:t xml:space="preserve">RZO, het toezicht domein – dhr. </w:t>
      </w:r>
      <w:proofErr w:type="spellStart"/>
      <w:r>
        <w:t>Mettes</w:t>
      </w:r>
      <w:proofErr w:type="spellEnd"/>
      <w:r>
        <w:t xml:space="preserve"> van der Giessen</w:t>
      </w:r>
    </w:p>
    <w:p w:rsidR="002E1C6A" w:rsidP="002E1C6A" w:rsidRDefault="002E1C6A">
      <w:pPr>
        <w:pStyle w:val="Lijstalinea"/>
        <w:numPr>
          <w:ilvl w:val="0"/>
          <w:numId w:val="3"/>
        </w:numPr>
      </w:pPr>
      <w:r>
        <w:t>Nationale Ombudsman – dhr. Reinier van Zutphen</w:t>
      </w:r>
    </w:p>
    <w:p w:rsidR="002E1C6A" w:rsidP="002E1C6A" w:rsidRDefault="002E1C6A">
      <w:pPr>
        <w:pStyle w:val="Lijstalinea"/>
        <w:numPr>
          <w:ilvl w:val="0"/>
          <w:numId w:val="3"/>
        </w:numPr>
      </w:pPr>
      <w:r>
        <w:t>Dhr. Hein Scheffer – voorzitter Veteranen Platform</w:t>
      </w:r>
    </w:p>
    <w:p w:rsidR="002E1C6A" w:rsidP="002E1C6A" w:rsidRDefault="002E1C6A">
      <w:pPr>
        <w:pStyle w:val="Lijstalinea"/>
        <w:numPr>
          <w:ilvl w:val="0"/>
          <w:numId w:val="3"/>
        </w:numPr>
      </w:pPr>
      <w:r>
        <w:t xml:space="preserve">Dhr. Ton </w:t>
      </w:r>
      <w:proofErr w:type="spellStart"/>
      <w:r>
        <w:t>Tieland</w:t>
      </w:r>
      <w:proofErr w:type="spellEnd"/>
      <w:r>
        <w:t xml:space="preserve">, binnen het VP </w:t>
      </w:r>
      <w:proofErr w:type="spellStart"/>
      <w:r>
        <w:t>vz</w:t>
      </w:r>
      <w:proofErr w:type="spellEnd"/>
      <w:r>
        <w:t xml:space="preserve"> van de klankbordgroep en heeft als VP-afgevaardigde zitting gehad in de projectgroep die de evaluatie heeft uitgevoerd</w:t>
      </w:r>
    </w:p>
    <w:p w:rsidR="002E1C6A" w:rsidP="002E1C6A" w:rsidRDefault="002E1C6A">
      <w:pPr>
        <w:pStyle w:val="Lijstalinea"/>
        <w:numPr>
          <w:ilvl w:val="0"/>
          <w:numId w:val="3"/>
        </w:numPr>
      </w:pPr>
      <w:r>
        <w:t xml:space="preserve">Patrick </w:t>
      </w:r>
      <w:proofErr w:type="spellStart"/>
      <w:r>
        <w:t>Meenen</w:t>
      </w:r>
      <w:proofErr w:type="spellEnd"/>
      <w:r>
        <w:t xml:space="preserve"> als stem van de Jonge Veteranen</w:t>
      </w:r>
    </w:p>
    <w:p w:rsidR="002E1C6A" w:rsidP="002E1C6A" w:rsidRDefault="002E1C6A">
      <w:pPr>
        <w:pStyle w:val="Lijstalinea"/>
        <w:numPr>
          <w:ilvl w:val="0"/>
          <w:numId w:val="3"/>
        </w:numPr>
      </w:pPr>
      <w:r>
        <w:t xml:space="preserve">mw. Marianne Noot, voorzitter Me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, als stem van de partners</w:t>
      </w:r>
    </w:p>
    <w:p w:rsidR="002E1C6A" w:rsidP="002E1C6A" w:rsidRDefault="002E1C6A">
      <w:pPr>
        <w:pStyle w:val="Lijstalinea"/>
        <w:numPr>
          <w:ilvl w:val="0"/>
          <w:numId w:val="3"/>
        </w:numPr>
      </w:pPr>
      <w:r>
        <w:t xml:space="preserve">Bert Dedden </w:t>
      </w:r>
      <w:proofErr w:type="spellStart"/>
      <w:r>
        <w:t>vz</w:t>
      </w:r>
      <w:proofErr w:type="spellEnd"/>
      <w:r>
        <w:t xml:space="preserve"> BNMO</w:t>
      </w:r>
    </w:p>
    <w:p w:rsidR="002E1C6A" w:rsidP="002E1C6A" w:rsidRDefault="002E1C6A">
      <w:pPr>
        <w:pStyle w:val="Lijstalinea"/>
        <w:numPr>
          <w:ilvl w:val="0"/>
          <w:numId w:val="3"/>
        </w:numPr>
      </w:pPr>
      <w:r>
        <w:t xml:space="preserve">dhr. Boele </w:t>
      </w:r>
      <w:proofErr w:type="gramStart"/>
      <w:r>
        <w:t>Staal ,</w:t>
      </w:r>
      <w:proofErr w:type="gramEnd"/>
      <w:r>
        <w:t xml:space="preserve"> voorzitter Stichting Nederlandse Veteranen dag -&gt; erkenning en waardering</w:t>
      </w:r>
    </w:p>
    <w:p w:rsidR="002E1C6A" w:rsidP="002E1C6A" w:rsidRDefault="002E1C6A">
      <w:pPr>
        <w:pStyle w:val="Lijstalinea"/>
        <w:numPr>
          <w:ilvl w:val="0"/>
          <w:numId w:val="3"/>
        </w:numPr>
      </w:pPr>
      <w:r>
        <w:t>IGK, dhr. Hoitink</w:t>
      </w:r>
    </w:p>
    <w:p w:rsidR="002E1C6A" w:rsidP="002E1C6A" w:rsidRDefault="002E1C6A"/>
    <w:p w:rsidR="002E1C6A" w:rsidP="002E1C6A" w:rsidRDefault="002E1C6A"/>
    <w:p w:rsidR="00393EF6" w:rsidRDefault="00393EF6"/>
    <w:sectPr w:rsidR="00393EF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548B"/>
    <w:multiLevelType w:val="hybridMultilevel"/>
    <w:tmpl w:val="30FA7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D1A72"/>
    <w:multiLevelType w:val="hybridMultilevel"/>
    <w:tmpl w:val="794CF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16F10"/>
    <w:multiLevelType w:val="hybridMultilevel"/>
    <w:tmpl w:val="149A9F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6A"/>
    <w:rsid w:val="002E1C6A"/>
    <w:rsid w:val="0039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1C6A"/>
    <w:pPr>
      <w:ind w:left="720"/>
      <w:contextualSpacing/>
    </w:pPr>
  </w:style>
  <w:style w:type="paragraph" w:styleId="Geenafstand">
    <w:name w:val="No Spacing"/>
    <w:uiPriority w:val="1"/>
    <w:qFormat/>
    <w:rsid w:val="002E1C6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E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1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1C6A"/>
    <w:pPr>
      <w:ind w:left="720"/>
      <w:contextualSpacing/>
    </w:pPr>
  </w:style>
  <w:style w:type="paragraph" w:styleId="Geenafstand">
    <w:name w:val="No Spacing"/>
    <w:uiPriority w:val="1"/>
    <w:qFormat/>
    <w:rsid w:val="002E1C6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E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1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272</ap:Words>
  <ap:Characters>1496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2017-01-17T16:46:00.0000000Z</lastPrinted>
  <dcterms:created xsi:type="dcterms:W3CDTF">2017-01-17T16:40:00.0000000Z</dcterms:created>
  <dcterms:modified xsi:type="dcterms:W3CDTF">2017-01-17T16:52:00.0000000Z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0x010100EF01C4AD5514FF42852E86E64F522663</vt:lpwstr>
  </property>
</Properties>
</file>